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E9F" w:rsidRPr="00793441" w:rsidRDefault="008B3E9F" w:rsidP="008B3E9F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УТВЕРЖДЕНЫ</w:t>
      </w:r>
    </w:p>
    <w:p w:rsidR="008B3E9F" w:rsidRPr="00793441" w:rsidRDefault="008B3E9F" w:rsidP="008B3E9F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постановлением администрации </w:t>
      </w:r>
    </w:p>
    <w:p w:rsidR="008B3E9F" w:rsidRDefault="008B3E9F" w:rsidP="008B3E9F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>МО «Шенкурский муниципальный район»</w:t>
      </w:r>
    </w:p>
    <w:p w:rsidR="008B3E9F" w:rsidRPr="00793441" w:rsidRDefault="008B3E9F" w:rsidP="008B3E9F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Архангельской области</w:t>
      </w:r>
    </w:p>
    <w:p w:rsidR="00CB2161" w:rsidRDefault="008B3E9F" w:rsidP="008B3E9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 «</w:t>
      </w:r>
      <w:r w:rsidR="00EA1FD1">
        <w:rPr>
          <w:rFonts w:ascii="Times New Roman" w:hAnsi="Times New Roman" w:cs="Times New Roman"/>
          <w:color w:val="000000"/>
        </w:rPr>
        <w:t xml:space="preserve">  26</w:t>
      </w:r>
      <w:r w:rsidRPr="00793441"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 xml:space="preserve"> декабря  2022 г. №  </w:t>
      </w:r>
      <w:r w:rsidR="00EA1FD1">
        <w:rPr>
          <w:rFonts w:ascii="Times New Roman" w:hAnsi="Times New Roman" w:cs="Times New Roman"/>
          <w:color w:val="000000"/>
        </w:rPr>
        <w:t>556</w:t>
      </w:r>
      <w:r>
        <w:rPr>
          <w:rFonts w:ascii="Times New Roman" w:hAnsi="Times New Roman" w:cs="Times New Roman"/>
          <w:color w:val="000000"/>
        </w:rPr>
        <w:t xml:space="preserve"> </w:t>
      </w:r>
      <w:r w:rsidRPr="0079344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-</w:t>
      </w:r>
      <w:r w:rsidRPr="00793441">
        <w:rPr>
          <w:rFonts w:ascii="Times New Roman" w:hAnsi="Times New Roman" w:cs="Times New Roman"/>
          <w:color w:val="000000"/>
        </w:rPr>
        <w:t xml:space="preserve"> па</w:t>
      </w:r>
    </w:p>
    <w:p w:rsidR="008B3E9F" w:rsidRDefault="008B3E9F" w:rsidP="008B3E9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8B3E9F" w:rsidRDefault="008B3E9F" w:rsidP="008B3E9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8B3E9F" w:rsidRDefault="008B3E9F" w:rsidP="008B3E9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Изменения, которые вносятся в муниципальную программу</w:t>
      </w:r>
    </w:p>
    <w:p w:rsidR="008B3E9F" w:rsidRDefault="008B3E9F" w:rsidP="008B3E9F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/>
          <w:sz w:val="26"/>
          <w:szCs w:val="26"/>
        </w:rPr>
        <w:t>МО «Шенкурский муниципальный район «</w:t>
      </w:r>
      <w:r w:rsidRPr="002B4A75">
        <w:rPr>
          <w:rFonts w:ascii="Times New Roman" w:hAnsi="Times New Roman" w:cs="Times New Roman"/>
          <w:sz w:val="26"/>
          <w:szCs w:val="26"/>
        </w:rPr>
        <w:t>Улучшение эксплуатационного состояния автомобильных дорог общего пользования  местного значения  за счет ремонта, капитального ремонта и содержания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8B3E9F" w:rsidRDefault="008B3E9F" w:rsidP="008B3E9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8B3E9F" w:rsidRPr="008B3E9F" w:rsidRDefault="008B3E9F" w:rsidP="008B3E9F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8B3E9F" w:rsidRPr="008B3E9F" w:rsidRDefault="008B3E9F" w:rsidP="008B3E9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B3E9F">
        <w:rPr>
          <w:rFonts w:ascii="Times New Roman" w:hAnsi="Times New Roman" w:cs="Times New Roman"/>
          <w:color w:val="000000"/>
          <w:sz w:val="26"/>
          <w:szCs w:val="26"/>
        </w:rPr>
        <w:t>В приложении № 2  к муниципальной программе:</w:t>
      </w:r>
    </w:p>
    <w:p w:rsidR="008B3E9F" w:rsidRPr="008B3E9F" w:rsidRDefault="008B3E9F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8B3E9F" w:rsidRDefault="008B3E9F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B3E9F">
        <w:rPr>
          <w:rFonts w:ascii="Times New Roman" w:hAnsi="Times New Roman" w:cs="Times New Roman"/>
          <w:color w:val="000000"/>
          <w:sz w:val="26"/>
          <w:szCs w:val="26"/>
        </w:rPr>
        <w:t xml:space="preserve">а) строку  </w:t>
      </w:r>
      <w:r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8B3E9F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Pr="008B3E9F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8B3E9F" w:rsidRDefault="008B3E9F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16018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12"/>
        <w:gridCol w:w="1390"/>
        <w:gridCol w:w="1564"/>
        <w:gridCol w:w="1230"/>
        <w:gridCol w:w="1417"/>
        <w:gridCol w:w="1276"/>
        <w:gridCol w:w="1276"/>
        <w:gridCol w:w="1417"/>
        <w:gridCol w:w="1134"/>
        <w:gridCol w:w="1276"/>
        <w:gridCol w:w="1276"/>
        <w:gridCol w:w="850"/>
      </w:tblGrid>
      <w:tr w:rsidR="008B3E9F" w:rsidRPr="00366129" w:rsidTr="00793896">
        <w:trPr>
          <w:trHeight w:val="387"/>
          <w:tblCellSpacing w:w="5" w:type="nil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1</w:t>
            </w:r>
            <w:r w:rsidRPr="00363BA4">
              <w:rPr>
                <w:sz w:val="18"/>
                <w:szCs w:val="18"/>
              </w:rPr>
              <w:t xml:space="preserve">. Обеспечение      </w:t>
            </w:r>
            <w:r w:rsidRPr="00363BA4">
              <w:rPr>
                <w:sz w:val="18"/>
                <w:szCs w:val="18"/>
              </w:rPr>
              <w:br/>
              <w:t xml:space="preserve">бесперебойного        </w:t>
            </w:r>
            <w:r w:rsidRPr="00363BA4">
              <w:rPr>
                <w:sz w:val="18"/>
                <w:szCs w:val="18"/>
              </w:rPr>
              <w:br/>
              <w:t xml:space="preserve">движения              </w:t>
            </w:r>
            <w:r w:rsidRPr="00363BA4">
              <w:rPr>
                <w:sz w:val="18"/>
                <w:szCs w:val="18"/>
              </w:rPr>
              <w:br/>
              <w:t xml:space="preserve">автотранспортных      </w:t>
            </w:r>
            <w:r w:rsidRPr="00363BA4">
              <w:rPr>
                <w:sz w:val="18"/>
                <w:szCs w:val="18"/>
              </w:rPr>
              <w:br/>
              <w:t>средств по автомобильным дорогам общего пользования местного значения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9447AB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16 053,87023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C51EAA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6293,94473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1 194,18284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9073B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363BA4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63B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228,61551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366129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2 222,154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366129" w:rsidRDefault="008B3E9F" w:rsidP="00B5012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6 114,97315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pStyle w:val="ConsPlusCell"/>
              <w:rPr>
                <w:b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Приведение в нормативное состояние автомобильных дорог общего пользования местного значения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pStyle w:val="ConsPlusCell"/>
              <w:rPr>
                <w:b/>
                <w:color w:val="000000"/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8B3E9F" w:rsidRPr="001336EC" w:rsidTr="00916211">
        <w:trPr>
          <w:trHeight w:val="335"/>
          <w:tblCellSpacing w:w="5" w:type="nil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363BA4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</w:tr>
      <w:tr w:rsidR="008B3E9F" w:rsidRPr="001336EC" w:rsidTr="00916211">
        <w:trPr>
          <w:trHeight w:val="576"/>
          <w:tblCellSpacing w:w="5" w:type="nil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3659,25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366129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363BA4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3BA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3 659,25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</w:tr>
      <w:tr w:rsidR="008B3E9F" w:rsidRPr="001336EC" w:rsidTr="00916211">
        <w:trPr>
          <w:trHeight w:val="397"/>
          <w:tblCellSpacing w:w="5" w:type="nil"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2C3382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12 394,62023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CF2545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6293,9</w:t>
            </w:r>
            <w:r w:rsidRPr="00CF2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1 194,18284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363BA4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3B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228,61551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2 222,154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2 455,72315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</w:tr>
    </w:tbl>
    <w:p w:rsidR="008B3E9F" w:rsidRDefault="008B3E9F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8B3E9F" w:rsidRDefault="008B3E9F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б</w:t>
      </w:r>
      <w:r w:rsidRPr="008B3E9F">
        <w:rPr>
          <w:rFonts w:ascii="Times New Roman" w:hAnsi="Times New Roman" w:cs="Times New Roman"/>
          <w:color w:val="000000"/>
          <w:sz w:val="26"/>
          <w:szCs w:val="26"/>
        </w:rPr>
        <w:t xml:space="preserve">) строку  </w:t>
      </w:r>
      <w:r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8B3E9F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Pr="008B3E9F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8B3E9F" w:rsidRDefault="008B3E9F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16018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12"/>
        <w:gridCol w:w="1390"/>
        <w:gridCol w:w="1564"/>
        <w:gridCol w:w="1230"/>
        <w:gridCol w:w="1417"/>
        <w:gridCol w:w="1276"/>
        <w:gridCol w:w="1276"/>
        <w:gridCol w:w="1417"/>
        <w:gridCol w:w="1134"/>
        <w:gridCol w:w="1276"/>
        <w:gridCol w:w="1276"/>
        <w:gridCol w:w="850"/>
      </w:tblGrid>
      <w:tr w:rsidR="008B3E9F" w:rsidRPr="00431280" w:rsidTr="008B3E9F">
        <w:trPr>
          <w:trHeight w:val="454"/>
          <w:tblCellSpacing w:w="5" w:type="nil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Обеспечение      </w:t>
            </w:r>
          </w:p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бесперебойного        </w:t>
            </w:r>
          </w:p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движения              </w:t>
            </w:r>
          </w:p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автотранспортных      </w:t>
            </w:r>
          </w:p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 по автомобильным дорогам общего пользования местного значения в сельских населенных пунктах (Предоставление иных межбюджетных трансфертов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соглашений</w:t>
            </w:r>
            <w:proofErr w:type="gramEnd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передаче полномочий)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10 777,82182</w:t>
            </w:r>
          </w:p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C337EA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3 438,92 738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363BA4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63B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2 938,09444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BB503B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431280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Приведение в нормативное состояние автомобильных дорог общего пользования местного значения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П.2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8B3E9F" w:rsidRPr="001336EC" w:rsidTr="001B3213">
        <w:trPr>
          <w:trHeight w:val="325"/>
          <w:tblCellSpacing w:w="5" w:type="nil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C337EA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363BA4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B3E9F" w:rsidRPr="001336EC" w:rsidTr="001B3213">
        <w:trPr>
          <w:trHeight w:val="573"/>
          <w:tblCellSpacing w:w="5" w:type="nil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C337EA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363BA4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3BA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</w:tr>
      <w:tr w:rsidR="008B3E9F" w:rsidRPr="00366129" w:rsidTr="008B3E9F">
        <w:trPr>
          <w:trHeight w:val="555"/>
          <w:tblCellSpacing w:w="5" w:type="nil"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10 777,82182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1336EC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C337EA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3 438,92738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363BA4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3B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2 938,09444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366129" w:rsidRDefault="008B3E9F" w:rsidP="00B50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Pr="00366129" w:rsidRDefault="008B3E9F" w:rsidP="00B5012A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9F" w:rsidRDefault="008B3E9F" w:rsidP="00B5012A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</w:tr>
    </w:tbl>
    <w:p w:rsidR="008B3E9F" w:rsidRPr="008B3E9F" w:rsidRDefault="008B3E9F" w:rsidP="008B3E9F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8B3E9F" w:rsidRPr="008B3E9F" w:rsidSect="00CB2161">
      <w:pgSz w:w="16838" w:h="11906" w:orient="landscape"/>
      <w:pgMar w:top="426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FE3E75"/>
    <w:multiLevelType w:val="multilevel"/>
    <w:tmpl w:val="BDE6BB6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BC06AAA"/>
    <w:multiLevelType w:val="hybridMultilevel"/>
    <w:tmpl w:val="B90EC064"/>
    <w:lvl w:ilvl="0" w:tplc="9DF8E21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A7725"/>
    <w:multiLevelType w:val="multilevel"/>
    <w:tmpl w:val="18F85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47BA6"/>
    <w:multiLevelType w:val="hybridMultilevel"/>
    <w:tmpl w:val="9AA08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E34FAE"/>
    <w:multiLevelType w:val="hybridMultilevel"/>
    <w:tmpl w:val="365855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F3033"/>
    <w:multiLevelType w:val="hybridMultilevel"/>
    <w:tmpl w:val="C00E5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9952DE"/>
    <w:multiLevelType w:val="multilevel"/>
    <w:tmpl w:val="BE1E1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5B150737"/>
    <w:multiLevelType w:val="hybridMultilevel"/>
    <w:tmpl w:val="DF821F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13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2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</w:num>
  <w:num w:numId="11">
    <w:abstractNumId w:val="9"/>
  </w:num>
  <w:num w:numId="12">
    <w:abstractNumId w:val="3"/>
  </w:num>
  <w:num w:numId="13">
    <w:abstractNumId w:val="6"/>
  </w:num>
  <w:num w:numId="14">
    <w:abstractNumId w:val="2"/>
  </w:num>
  <w:num w:numId="15">
    <w:abstractNumId w:val="0"/>
  </w:num>
  <w:num w:numId="16">
    <w:abstractNumId w:val="13"/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779"/>
    <w:rsid w:val="00001191"/>
    <w:rsid w:val="0000710B"/>
    <w:rsid w:val="00007646"/>
    <w:rsid w:val="00013CAD"/>
    <w:rsid w:val="00017F8C"/>
    <w:rsid w:val="000230D9"/>
    <w:rsid w:val="00051AC1"/>
    <w:rsid w:val="00073510"/>
    <w:rsid w:val="0008470F"/>
    <w:rsid w:val="0009345A"/>
    <w:rsid w:val="00094BDD"/>
    <w:rsid w:val="000958AE"/>
    <w:rsid w:val="00096323"/>
    <w:rsid w:val="000B564A"/>
    <w:rsid w:val="000C5395"/>
    <w:rsid w:val="000D2E55"/>
    <w:rsid w:val="000E1C42"/>
    <w:rsid w:val="000E2082"/>
    <w:rsid w:val="000F3454"/>
    <w:rsid w:val="0010700A"/>
    <w:rsid w:val="0011116E"/>
    <w:rsid w:val="00115D77"/>
    <w:rsid w:val="00155105"/>
    <w:rsid w:val="001566ED"/>
    <w:rsid w:val="0016512C"/>
    <w:rsid w:val="00183B2C"/>
    <w:rsid w:val="001A6BE4"/>
    <w:rsid w:val="001C2C73"/>
    <w:rsid w:val="001C791A"/>
    <w:rsid w:val="001D1402"/>
    <w:rsid w:val="001D1D2F"/>
    <w:rsid w:val="001E5D1A"/>
    <w:rsid w:val="00201A11"/>
    <w:rsid w:val="00214E36"/>
    <w:rsid w:val="002230A4"/>
    <w:rsid w:val="0022700B"/>
    <w:rsid w:val="00245118"/>
    <w:rsid w:val="00282313"/>
    <w:rsid w:val="00290FD8"/>
    <w:rsid w:val="00294718"/>
    <w:rsid w:val="002D72C8"/>
    <w:rsid w:val="00303141"/>
    <w:rsid w:val="00316417"/>
    <w:rsid w:val="00317359"/>
    <w:rsid w:val="00332FC1"/>
    <w:rsid w:val="00372A23"/>
    <w:rsid w:val="003D5484"/>
    <w:rsid w:val="003D6DE8"/>
    <w:rsid w:val="003E10B6"/>
    <w:rsid w:val="003E26C6"/>
    <w:rsid w:val="00417BFD"/>
    <w:rsid w:val="0043457E"/>
    <w:rsid w:val="00435799"/>
    <w:rsid w:val="00464C91"/>
    <w:rsid w:val="00471EEC"/>
    <w:rsid w:val="00490C59"/>
    <w:rsid w:val="00491ACD"/>
    <w:rsid w:val="004B7C75"/>
    <w:rsid w:val="0053059C"/>
    <w:rsid w:val="00565268"/>
    <w:rsid w:val="005679F2"/>
    <w:rsid w:val="00582779"/>
    <w:rsid w:val="005C1982"/>
    <w:rsid w:val="005C33A5"/>
    <w:rsid w:val="005C6730"/>
    <w:rsid w:val="005C7E0A"/>
    <w:rsid w:val="005D1C3C"/>
    <w:rsid w:val="005E0F8D"/>
    <w:rsid w:val="00626BDC"/>
    <w:rsid w:val="00647D55"/>
    <w:rsid w:val="00651BFD"/>
    <w:rsid w:val="00654544"/>
    <w:rsid w:val="006A3BFB"/>
    <w:rsid w:val="006A42BC"/>
    <w:rsid w:val="006B5F30"/>
    <w:rsid w:val="006C782C"/>
    <w:rsid w:val="006D06B1"/>
    <w:rsid w:val="006E1818"/>
    <w:rsid w:val="0070462F"/>
    <w:rsid w:val="00711FCC"/>
    <w:rsid w:val="0073544A"/>
    <w:rsid w:val="0076386B"/>
    <w:rsid w:val="0077677B"/>
    <w:rsid w:val="00782325"/>
    <w:rsid w:val="00787160"/>
    <w:rsid w:val="0079214B"/>
    <w:rsid w:val="00793896"/>
    <w:rsid w:val="007A118A"/>
    <w:rsid w:val="007B4ABD"/>
    <w:rsid w:val="007B5367"/>
    <w:rsid w:val="007D0074"/>
    <w:rsid w:val="00812A0A"/>
    <w:rsid w:val="008141E6"/>
    <w:rsid w:val="00833D0F"/>
    <w:rsid w:val="00841EFE"/>
    <w:rsid w:val="008776BA"/>
    <w:rsid w:val="00882200"/>
    <w:rsid w:val="00884D75"/>
    <w:rsid w:val="008A38C2"/>
    <w:rsid w:val="008B293A"/>
    <w:rsid w:val="008B3E9F"/>
    <w:rsid w:val="008D36F6"/>
    <w:rsid w:val="008E47D0"/>
    <w:rsid w:val="008F3CEC"/>
    <w:rsid w:val="00906E9F"/>
    <w:rsid w:val="00920461"/>
    <w:rsid w:val="00937E9D"/>
    <w:rsid w:val="009564FA"/>
    <w:rsid w:val="009916DC"/>
    <w:rsid w:val="009C5102"/>
    <w:rsid w:val="009D6470"/>
    <w:rsid w:val="009E493F"/>
    <w:rsid w:val="009F5A55"/>
    <w:rsid w:val="00A10179"/>
    <w:rsid w:val="00A1287E"/>
    <w:rsid w:val="00A331E4"/>
    <w:rsid w:val="00A40030"/>
    <w:rsid w:val="00A4454B"/>
    <w:rsid w:val="00A5285B"/>
    <w:rsid w:val="00AB7A77"/>
    <w:rsid w:val="00AD19E4"/>
    <w:rsid w:val="00B02233"/>
    <w:rsid w:val="00B036AE"/>
    <w:rsid w:val="00B61A5B"/>
    <w:rsid w:val="00B62CA0"/>
    <w:rsid w:val="00B64128"/>
    <w:rsid w:val="00B65C39"/>
    <w:rsid w:val="00B74BC6"/>
    <w:rsid w:val="00B935FE"/>
    <w:rsid w:val="00BC0BDB"/>
    <w:rsid w:val="00BC6ACD"/>
    <w:rsid w:val="00BD1CD4"/>
    <w:rsid w:val="00BD7AE4"/>
    <w:rsid w:val="00C06DA9"/>
    <w:rsid w:val="00C163CF"/>
    <w:rsid w:val="00C2142A"/>
    <w:rsid w:val="00C23310"/>
    <w:rsid w:val="00C24692"/>
    <w:rsid w:val="00C26438"/>
    <w:rsid w:val="00C2697E"/>
    <w:rsid w:val="00C40AAC"/>
    <w:rsid w:val="00C533A4"/>
    <w:rsid w:val="00C6260F"/>
    <w:rsid w:val="00C82CD3"/>
    <w:rsid w:val="00C9764C"/>
    <w:rsid w:val="00CA14EE"/>
    <w:rsid w:val="00CA2249"/>
    <w:rsid w:val="00CB05DD"/>
    <w:rsid w:val="00CB2161"/>
    <w:rsid w:val="00D05CFD"/>
    <w:rsid w:val="00D14D98"/>
    <w:rsid w:val="00D154C1"/>
    <w:rsid w:val="00D51210"/>
    <w:rsid w:val="00D62C6B"/>
    <w:rsid w:val="00D707BF"/>
    <w:rsid w:val="00D82275"/>
    <w:rsid w:val="00D910A6"/>
    <w:rsid w:val="00DC378C"/>
    <w:rsid w:val="00DE46B3"/>
    <w:rsid w:val="00DE6899"/>
    <w:rsid w:val="00E00AB9"/>
    <w:rsid w:val="00E7270F"/>
    <w:rsid w:val="00E75E56"/>
    <w:rsid w:val="00E83289"/>
    <w:rsid w:val="00E8492A"/>
    <w:rsid w:val="00EA1FD1"/>
    <w:rsid w:val="00EC18FF"/>
    <w:rsid w:val="00EC5B43"/>
    <w:rsid w:val="00ED1620"/>
    <w:rsid w:val="00EF195D"/>
    <w:rsid w:val="00F03483"/>
    <w:rsid w:val="00F3008E"/>
    <w:rsid w:val="00F41F1B"/>
    <w:rsid w:val="00F571DE"/>
    <w:rsid w:val="00F8180C"/>
    <w:rsid w:val="00F87512"/>
    <w:rsid w:val="00FA0A0C"/>
    <w:rsid w:val="00FB05F6"/>
    <w:rsid w:val="00FF6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C163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  <w:style w:type="character" w:styleId="a6">
    <w:name w:val="Hyperlink"/>
    <w:basedOn w:val="a0"/>
    <w:uiPriority w:val="99"/>
    <w:semiHidden/>
    <w:unhideWhenUsed/>
    <w:rsid w:val="0070462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462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462F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63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b">
    <w:name w:val="No Spacing"/>
    <w:uiPriority w:val="99"/>
    <w:qFormat/>
    <w:rsid w:val="00C163CF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C163C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163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163C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0">
    <w:name w:val="ConsNormal"/>
    <w:rsid w:val="00C163C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e">
    <w:name w:val="line number"/>
    <w:basedOn w:val="a0"/>
    <w:rsid w:val="00C163CF"/>
  </w:style>
  <w:style w:type="character" w:customStyle="1" w:styleId="21">
    <w:name w:val="Основной текст (2)_"/>
    <w:basedOn w:val="a0"/>
    <w:link w:val="22"/>
    <w:uiPriority w:val="99"/>
    <w:rsid w:val="00C163CF"/>
    <w:rPr>
      <w:rFonts w:ascii="Times New Roman" w:hAnsi="Times New Roman" w:cs="Times New Roman"/>
      <w:b/>
      <w:bCs/>
      <w:spacing w:val="10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C163CF"/>
    <w:pPr>
      <w:shd w:val="clear" w:color="auto" w:fill="FFFFFF"/>
      <w:spacing w:before="660" w:after="840" w:line="240" w:lineRule="atLeast"/>
    </w:pPr>
    <w:rPr>
      <w:rFonts w:ascii="Times New Roman" w:eastAsiaTheme="minorHAnsi" w:hAnsi="Times New Roman" w:cs="Times New Roman"/>
      <w:b/>
      <w:bCs/>
      <w:spacing w:val="10"/>
      <w:sz w:val="23"/>
      <w:szCs w:val="23"/>
      <w:lang w:eastAsia="en-US"/>
    </w:rPr>
  </w:style>
  <w:style w:type="character" w:customStyle="1" w:styleId="10">
    <w:name w:val="Заголовок №1_"/>
    <w:basedOn w:val="a0"/>
    <w:link w:val="11"/>
    <w:uiPriority w:val="99"/>
    <w:rsid w:val="00C163CF"/>
    <w:rPr>
      <w:rFonts w:ascii="Times New Roman" w:hAnsi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C163CF"/>
    <w:pPr>
      <w:shd w:val="clear" w:color="auto" w:fill="FFFFFF"/>
      <w:spacing w:before="660" w:after="300" w:line="240" w:lineRule="atLeast"/>
      <w:outlineLvl w:val="0"/>
    </w:pPr>
    <w:rPr>
      <w:rFonts w:ascii="Times New Roman" w:eastAsiaTheme="minorHAnsi" w:hAnsi="Times New Roman"/>
      <w:b/>
      <w:bCs/>
      <w:lang w:eastAsia="en-US"/>
    </w:rPr>
  </w:style>
  <w:style w:type="character" w:customStyle="1" w:styleId="3">
    <w:name w:val="Основной текст (3)_"/>
    <w:basedOn w:val="a0"/>
    <w:link w:val="3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4">
    <w:name w:val="Основной текст (14)_"/>
    <w:basedOn w:val="a0"/>
    <w:link w:val="140"/>
    <w:uiPriority w:val="99"/>
    <w:rsid w:val="00C163CF"/>
    <w:rPr>
      <w:rFonts w:ascii="Times New Roman" w:hAnsi="Times New Roman" w:cs="Times New Roman"/>
      <w:i/>
      <w:iCs/>
      <w:noProof/>
      <w:sz w:val="8"/>
      <w:szCs w:val="8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10">
    <w:name w:val="Основной текст (11)_"/>
    <w:basedOn w:val="a0"/>
    <w:link w:val="111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rsid w:val="00C163CF"/>
    <w:rPr>
      <w:rFonts w:ascii="Times New Roman" w:hAnsi="Times New Roman" w:cs="Times New Roman"/>
      <w:noProof/>
      <w:sz w:val="9"/>
      <w:szCs w:val="9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5">
    <w:name w:val="Основной текст (15)_"/>
    <w:basedOn w:val="a0"/>
    <w:link w:val="15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C163CF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rsid w:val="00C163CF"/>
    <w:rPr>
      <w:rFonts w:ascii="Times New Roman" w:hAnsi="Times New Roman" w:cs="Times New Roman"/>
      <w:noProof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140">
    <w:name w:val="Основной текст (14)"/>
    <w:basedOn w:val="a"/>
    <w:link w:val="14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i/>
      <w:iCs/>
      <w:noProof/>
      <w:sz w:val="8"/>
      <w:szCs w:val="8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111">
    <w:name w:val="Основной текст (11)"/>
    <w:basedOn w:val="a"/>
    <w:link w:val="110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9"/>
      <w:szCs w:val="9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150">
    <w:name w:val="Основной текст (15)"/>
    <w:basedOn w:val="a"/>
    <w:link w:val="15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C163CF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9"/>
      <w:szCs w:val="9"/>
      <w:lang w:eastAsia="en-US"/>
    </w:rPr>
  </w:style>
  <w:style w:type="paragraph" w:customStyle="1" w:styleId="16">
    <w:name w:val="Знак1"/>
    <w:basedOn w:val="a"/>
    <w:rsid w:val="00C163C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">
    <w:name w:val="Знак Знак Знак Знак Знак Знак Знак"/>
    <w:basedOn w:val="a"/>
    <w:rsid w:val="00C163CF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 w:eastAsia="en-US"/>
    </w:rPr>
  </w:style>
  <w:style w:type="paragraph" w:styleId="af0">
    <w:name w:val="Normal (Web)"/>
    <w:basedOn w:val="a"/>
    <w:rsid w:val="00C16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rsid w:val="00C163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99FC0-1E2A-4F94-B3B2-DAE4DA09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78</cp:revision>
  <cp:lastPrinted>2022-12-21T09:32:00Z</cp:lastPrinted>
  <dcterms:created xsi:type="dcterms:W3CDTF">2020-03-31T09:33:00Z</dcterms:created>
  <dcterms:modified xsi:type="dcterms:W3CDTF">2022-12-27T08:10:00Z</dcterms:modified>
</cp:coreProperties>
</file>